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32" w:rsidRPr="00F84C32" w:rsidRDefault="00F84C32" w:rsidP="00F84C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C32">
        <w:rPr>
          <w:rFonts w:ascii="Times New Roman" w:hAnsi="Times New Roman" w:cs="Times New Roman"/>
          <w:color w:val="000000"/>
          <w:sz w:val="28"/>
          <w:szCs w:val="28"/>
        </w:rPr>
        <w:t>Утверждаю ________________</w:t>
      </w:r>
    </w:p>
    <w:p w:rsidR="00F84C32" w:rsidRPr="00F84C32" w:rsidRDefault="00F84C32" w:rsidP="00F84C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C32">
        <w:rPr>
          <w:rFonts w:ascii="Times New Roman" w:hAnsi="Times New Roman" w:cs="Times New Roman"/>
          <w:color w:val="000000"/>
          <w:sz w:val="28"/>
          <w:szCs w:val="28"/>
        </w:rPr>
        <w:t>01.09.2012 г.</w:t>
      </w:r>
    </w:p>
    <w:p w:rsidR="00F84C32" w:rsidRPr="00F84C32" w:rsidRDefault="00F84C32" w:rsidP="00F84C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C32">
        <w:rPr>
          <w:rFonts w:ascii="Times New Roman" w:hAnsi="Times New Roman" w:cs="Times New Roman"/>
          <w:color w:val="000000"/>
          <w:sz w:val="28"/>
          <w:szCs w:val="28"/>
        </w:rPr>
        <w:t>Директор ОГБОУ КШИ «Северский кадетский корпус»</w:t>
      </w:r>
    </w:p>
    <w:p w:rsidR="00F84C32" w:rsidRPr="00F84C32" w:rsidRDefault="00F84C32" w:rsidP="00F84C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84C32">
        <w:rPr>
          <w:rFonts w:ascii="Times New Roman" w:hAnsi="Times New Roman" w:cs="Times New Roman"/>
          <w:color w:val="000000"/>
          <w:sz w:val="28"/>
          <w:szCs w:val="28"/>
        </w:rPr>
        <w:t>А.О.Окунев</w:t>
      </w:r>
    </w:p>
    <w:p w:rsidR="00F84C32" w:rsidRDefault="00F84C32" w:rsidP="005B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0" w:rsidRPr="005B5780" w:rsidRDefault="005B5780" w:rsidP="005B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B5780" w:rsidRPr="005B5780" w:rsidRDefault="005B5780" w:rsidP="005B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2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(лишении) кадетских чинов (званий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5780" w:rsidRPr="005B5780" w:rsidRDefault="005B5780" w:rsidP="005B5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780" w:rsidRPr="005B5780" w:rsidRDefault="005B5780" w:rsidP="005B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Наличие у </w:t>
      </w:r>
      <w:proofErr w:type="gramStart"/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  персональных</w:t>
      </w:r>
      <w:proofErr w:type="gramEnd"/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воинских званий является одной из особенностей учебной</w:t>
      </w:r>
      <w:r w:rsidR="0032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2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Кадетские чины (звания)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ясность и четкость во взаимоотношениях и субординации в кадетской среде, т.е. обеспечивают отношения руководства и подчинения. </w:t>
      </w:r>
    </w:p>
    <w:p w:rsidR="005B5780" w:rsidRPr="005B5780" w:rsidRDefault="00322D3B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Кадетские чины (звания)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 закреплены за двумя составами </w:t>
      </w:r>
      <w:proofErr w:type="gramStart"/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обучающихся:  рядовым</w:t>
      </w:r>
      <w:proofErr w:type="gramEnd"/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 младшим начальствующим составом.  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чинов (званий)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отчетливо выразить учебную воинскую и специальную квалификацию, ученический стаж в </w:t>
      </w:r>
      <w:proofErr w:type="gramStart"/>
      <w:r w:rsid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</w:t>
      </w:r>
      <w:proofErr w:type="gramEnd"/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заслуги, служебное положение и авторитет каждого воспитанника кадетского подразделения. Ниже приведено соответствие должностей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чинов (званий)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иметь в виду, что обучающийся, стоящий на данной должности не может получить звание выше соответствующего. Обратное возможно и часто практикуется.  Особенно если дело касается наложения взысканий на младших командиров.</w:t>
      </w:r>
    </w:p>
    <w:p w:rsidR="005B5780" w:rsidRPr="005B5780" w:rsidRDefault="005B5780" w:rsidP="00F84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Настоящее положение определяет порядок присвоения чинов  и званий кадетам в соответствии со сроком их выслуги и исходя из исторических традиций российского </w:t>
      </w:r>
      <w:proofErr w:type="spellStart"/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кадетства</w:t>
      </w:r>
      <w:proofErr w:type="spellEnd"/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780" w:rsidRPr="005B5780" w:rsidRDefault="005B5780" w:rsidP="00F84C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чинов   (званий)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Кадетские чины (звания) могут быть:</w:t>
      </w:r>
    </w:p>
    <w:p w:rsidR="005B5780" w:rsidRPr="005B5780" w:rsidRDefault="005B5780" w:rsidP="00F84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или административными.</w:t>
      </w:r>
    </w:p>
    <w:p w:rsidR="005B5780" w:rsidRPr="005B5780" w:rsidRDefault="005B5780" w:rsidP="00F84C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первыми,  очередными, внеочередными.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Первым кадетским чином считается звание Кадет.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 К </w:t>
      </w:r>
      <w:proofErr w:type="gramStart"/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  званиям</w:t>
      </w:r>
      <w:proofErr w:type="gramEnd"/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чины, присвоенные кадетам за особые заслуги перед кадетским братством, нынешним обучающимся за внесённый весомый вклад в кадетское дело. Так же как и почётные должности, 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постоянные звания  присваивают особой категории граждан оговоренной ниже.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К административным кадетским званиям  относятся  все остальные чины, присвоенные кадетам, состоящих на определённых распорядительных  и специальных выборных, или назначаемых должностях.  При снятии кадета с должности чин автоматически упраздняется, если он не является постоянным в связи с замещением почётной должности или присвоен в соответствии с пунктом  2.3 текущего раздела.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Порядок чинопроизводства</w:t>
      </w:r>
    </w:p>
    <w:p w:rsidR="005B5780" w:rsidRPr="00F84C32" w:rsidRDefault="005B5780" w:rsidP="00F84C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чин кадета производится обуча</w:t>
      </w:r>
      <w:r w:rsidR="00F84C32" w:rsidRP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ющийся после принятия «Клятвы </w:t>
      </w:r>
      <w:r w:rsidRP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кадета»</w:t>
      </w:r>
      <w:r w:rsidR="00F84C32" w:rsidRP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84C32" w:rsidRPr="00F84C32">
        <w:rPr>
          <w:rFonts w:ascii="Times New Roman" w:hAnsi="Times New Roman" w:cs="Times New Roman"/>
          <w:sz w:val="28"/>
          <w:szCs w:val="28"/>
        </w:rPr>
        <w:t>чин рядового обучаемого</w:t>
      </w:r>
    </w:p>
    <w:p w:rsidR="005B5780" w:rsidRPr="00F84C32" w:rsidRDefault="005B5780" w:rsidP="00F84C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чин младшего  –</w:t>
      </w:r>
      <w:r w:rsidR="00F84C32" w:rsidRPr="00F84C32">
        <w:rPr>
          <w:rFonts w:ascii="Times New Roman" w:hAnsi="Times New Roman" w:cs="Times New Roman"/>
          <w:sz w:val="28"/>
          <w:szCs w:val="28"/>
        </w:rPr>
        <w:t xml:space="preserve"> «Вице - ефрейтор» - чин для особо отличившихся в учёбе, прилежаний, дисциплине</w:t>
      </w:r>
      <w:r w:rsidR="00F84C32">
        <w:rPr>
          <w:rFonts w:ascii="Times New Roman" w:hAnsi="Times New Roman" w:cs="Times New Roman"/>
          <w:sz w:val="28"/>
          <w:szCs w:val="28"/>
        </w:rPr>
        <w:t>. Д</w:t>
      </w:r>
      <w:r w:rsidR="00F84C32" w:rsidRPr="00F84C32">
        <w:rPr>
          <w:rFonts w:ascii="Times New Roman" w:hAnsi="Times New Roman" w:cs="Times New Roman"/>
          <w:sz w:val="28"/>
          <w:szCs w:val="28"/>
        </w:rPr>
        <w:t>ля впервые получивших должность «командир отделения», «старших по классу»</w:t>
      </w:r>
    </w:p>
    <w:p w:rsidR="005B5780" w:rsidRPr="00F84C32" w:rsidRDefault="005B5780" w:rsidP="00F84C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чин  </w:t>
      </w:r>
      <w:r w:rsidR="00F84C32" w:rsidRPr="00F84C32">
        <w:rPr>
          <w:rFonts w:ascii="Times New Roman" w:hAnsi="Times New Roman" w:cs="Times New Roman"/>
          <w:sz w:val="28"/>
          <w:szCs w:val="28"/>
        </w:rPr>
        <w:t>«Вице – унтер - офицер» - чин для пребывающих в должности «командир отделения</w:t>
      </w:r>
      <w:r w:rsidR="00F84C32">
        <w:rPr>
          <w:rFonts w:ascii="Times New Roman" w:hAnsi="Times New Roman" w:cs="Times New Roman"/>
          <w:sz w:val="28"/>
          <w:szCs w:val="28"/>
        </w:rPr>
        <w:t>»</w:t>
      </w:r>
      <w:r w:rsidR="00F84C32" w:rsidRPr="00F84C32">
        <w:rPr>
          <w:rFonts w:ascii="Times New Roman" w:hAnsi="Times New Roman" w:cs="Times New Roman"/>
          <w:sz w:val="28"/>
          <w:szCs w:val="28"/>
        </w:rPr>
        <w:t>, «старший по классу» не менее полугода и имеющих уже чи</w:t>
      </w:r>
      <w:r w:rsidR="00F84C32">
        <w:rPr>
          <w:rFonts w:ascii="Times New Roman" w:hAnsi="Times New Roman" w:cs="Times New Roman"/>
          <w:sz w:val="28"/>
          <w:szCs w:val="28"/>
        </w:rPr>
        <w:t>н «Вице – ефрейтор». В</w:t>
      </w:r>
      <w:r w:rsidR="00F84C32" w:rsidRPr="00F84C32">
        <w:rPr>
          <w:rFonts w:ascii="Times New Roman" w:hAnsi="Times New Roman" w:cs="Times New Roman"/>
          <w:sz w:val="28"/>
          <w:szCs w:val="28"/>
        </w:rPr>
        <w:t xml:space="preserve"> исключительных случаях может быть пожалован вне очере</w:t>
      </w:r>
      <w:r w:rsidR="00F84C32">
        <w:rPr>
          <w:rFonts w:ascii="Times New Roman" w:hAnsi="Times New Roman" w:cs="Times New Roman"/>
          <w:sz w:val="28"/>
          <w:szCs w:val="28"/>
        </w:rPr>
        <w:t>ди. Данный чин жалуется кадетам</w:t>
      </w:r>
      <w:r w:rsidR="00F84C32" w:rsidRPr="00F84C32">
        <w:rPr>
          <w:rFonts w:ascii="Times New Roman" w:hAnsi="Times New Roman" w:cs="Times New Roman"/>
          <w:sz w:val="28"/>
          <w:szCs w:val="28"/>
        </w:rPr>
        <w:t xml:space="preserve"> старшей (строевой) роты, начиная с 9 –го класса и выше.</w:t>
      </w:r>
    </w:p>
    <w:p w:rsidR="005B5780" w:rsidRPr="00F84C32" w:rsidRDefault="005B5780" w:rsidP="00F84C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чин </w:t>
      </w:r>
      <w:r w:rsidR="00F84C32" w:rsidRPr="00F84C32">
        <w:rPr>
          <w:rFonts w:ascii="Times New Roman" w:hAnsi="Times New Roman" w:cs="Times New Roman"/>
          <w:sz w:val="28"/>
          <w:szCs w:val="28"/>
        </w:rPr>
        <w:t>«Вице – фельдфебель» - чин для старших по классу, занимающих эту должность не менее года и имеющих уже чин «Вице – унтер - офицер»; внеочерёдно</w:t>
      </w:r>
      <w:r w:rsidR="00F84C32">
        <w:rPr>
          <w:rFonts w:ascii="Times New Roman" w:hAnsi="Times New Roman" w:cs="Times New Roman"/>
          <w:sz w:val="28"/>
          <w:szCs w:val="28"/>
        </w:rPr>
        <w:t>е звание не присваивается. Присваи</w:t>
      </w:r>
      <w:r w:rsidR="00F84C32" w:rsidRPr="00F84C32">
        <w:rPr>
          <w:rFonts w:ascii="Times New Roman" w:hAnsi="Times New Roman" w:cs="Times New Roman"/>
          <w:sz w:val="28"/>
          <w:szCs w:val="28"/>
        </w:rPr>
        <w:t>вается только одному кадету выпускного класса (классов).</w:t>
      </w:r>
    </w:p>
    <w:p w:rsidR="005B5780" w:rsidRPr="005B5780" w:rsidRDefault="00F84C32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присвоение чинов (званий), минуя звания предыдущие!</w:t>
      </w:r>
    </w:p>
    <w:p w:rsidR="005B5780" w:rsidRPr="005B5780" w:rsidRDefault="00F84C32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освобождении </w:t>
      </w:r>
      <w:proofErr w:type="gramStart"/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  от</w:t>
      </w:r>
      <w:proofErr w:type="gramEnd"/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распорядительной  должности по уважительной причине,  без последующего назначения на вышестоящую должность или нижестоящую, решение о сохранении (лишении) звания 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Аттестационная комиссия Корпуса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последующим оформлением приказа директора  о перепроизводстве административного чина в постоянный.</w:t>
      </w:r>
    </w:p>
    <w:p w:rsidR="005B5780" w:rsidRPr="005B5780" w:rsidRDefault="00F84C32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Кадеты за проступки, дискредитирующие звание кадета, лишаются чина.</w:t>
      </w:r>
    </w:p>
    <w:p w:rsidR="005B5780" w:rsidRPr="005B5780" w:rsidRDefault="00F84C32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5B5780"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на присвоение (лишение)  чина осуществляется по форме, разработанной  в установленном порядке. Документы на присвоение чинов воспитанникам представлять по команде   за 2 недели до установленных дней Военных и кадетских  праздников,  а   для присвоения внеочередных (досрочных) кадетских чинов по мере необходимости.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Очередной   чин   может   быть   присвоен   кадету  досрочно за особые личные заслуги, но не выше чина, предусмотренного в установленном порядке для занимаемой им в Лицее должности.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 присвоении кадету очередного  или внеочередного звания  делается соответствующая запись в ученическом билете кадета</w:t>
      </w:r>
      <w:r w:rsid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Лишения кадетских чинов производится по подаче рапорта и</w:t>
      </w:r>
      <w:r w:rsidR="0059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27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  документов</w:t>
      </w:r>
      <w:proofErr w:type="gramEnd"/>
      <w:r w:rsidR="0059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 взвода старшему воспитателю. Старший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после соответствующих согласований в непригодности каде</w:t>
      </w:r>
      <w:r w:rsid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 </w:t>
      </w:r>
      <w:proofErr w:type="gramStart"/>
      <w:r w:rsid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замещению  должности</w:t>
      </w:r>
      <w:proofErr w:type="gramEnd"/>
      <w:r w:rsid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9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чина</w:t>
      </w:r>
      <w:r w:rsidR="00F8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следствии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совершенного кадетом проступка </w:t>
      </w:r>
      <w:r w:rsidR="00592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приказа на имя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59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</w:t>
      </w: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корпуса проводятся соответствующие мероприятия с обязательным уведомлением родителей, законных представителей.</w:t>
      </w:r>
      <w:bookmarkStart w:id="0" w:name="_GoBack"/>
      <w:bookmarkEnd w:id="0"/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   </w:t>
      </w:r>
      <w:proofErr w:type="gramEnd"/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снятые с должности в установленном порядке, не вправе использовать соответствующие знаки различия по чинам при ношении любой формы одежды.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Незаконное  присвоение  и   использование  кадетских  чинов,   а  также ношение  соответствующих  им  знаков  различия  и  формы   одежды влекут за собой ответственность в дисциплинарном порядке.</w:t>
      </w:r>
    </w:p>
    <w:p w:rsidR="005B5780" w:rsidRPr="005B5780" w:rsidRDefault="005B5780" w:rsidP="00F84C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восстановления в кадетском чине.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Кадет,  незаконно лишённый кадетского чина, вправе подать жалобу по команде, для рассмотрения которой предусмотрена реабилитационная комиссия при Совете младших командиров.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Кадет, лишённый чина, может быть восстановлен в нём после вступления в силу решения о его реабилитации.</w:t>
      </w:r>
    </w:p>
    <w:p w:rsidR="005B5780" w:rsidRPr="005B5780" w:rsidRDefault="005B5780" w:rsidP="00F84C3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аттестации кадет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целях всесторонней и объективной оценки обучающихся, проходящих кадетскую учебную  службу, определения их соответствия занимаемой должности и перспектив дальнейшей службы проводится аттестация.</w:t>
      </w:r>
    </w:p>
    <w:p w:rsidR="005B5780" w:rsidRPr="005B5780" w:rsidRDefault="005B5780" w:rsidP="00F8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Основными задачами аттестации кадет, являются:</w:t>
      </w:r>
    </w:p>
    <w:p w:rsidR="005B5780" w:rsidRPr="005B5780" w:rsidRDefault="005B5780" w:rsidP="00F84C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соответствия их занимаемым должностям и перспектив их дальнейшего использования;</w:t>
      </w:r>
    </w:p>
    <w:p w:rsidR="005B5780" w:rsidRPr="005B5780" w:rsidRDefault="005B5780" w:rsidP="00F84C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 для назначения на должности;</w:t>
      </w:r>
    </w:p>
    <w:p w:rsidR="005B5780" w:rsidRPr="005B5780" w:rsidRDefault="005B5780" w:rsidP="00F84C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резерва кандидатов для выдвижения на вакантные должности;</w:t>
      </w:r>
    </w:p>
    <w:p w:rsidR="005B5780" w:rsidRPr="005B5780" w:rsidRDefault="005B5780" w:rsidP="00F84C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кадет  к наградам и производству в очередной чин;</w:t>
      </w:r>
    </w:p>
    <w:p w:rsidR="005B5780" w:rsidRPr="005B5780" w:rsidRDefault="005B5780" w:rsidP="00F84C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причин, которые могут служить основанием для досрочного снятия с должности и  лишения кадетского чина.</w:t>
      </w:r>
    </w:p>
    <w:p w:rsidR="006223DD" w:rsidRPr="00F84C32" w:rsidRDefault="006223DD" w:rsidP="00F84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23DD" w:rsidRPr="00F84C32" w:rsidSect="0062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D5FE5"/>
    <w:multiLevelType w:val="multilevel"/>
    <w:tmpl w:val="203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5767E"/>
    <w:multiLevelType w:val="multilevel"/>
    <w:tmpl w:val="63A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B7AF7"/>
    <w:multiLevelType w:val="multilevel"/>
    <w:tmpl w:val="4A7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C1477"/>
    <w:multiLevelType w:val="multilevel"/>
    <w:tmpl w:val="8DB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0"/>
    <w:rsid w:val="00322D3B"/>
    <w:rsid w:val="005927B5"/>
    <w:rsid w:val="005B5780"/>
    <w:rsid w:val="006223DD"/>
    <w:rsid w:val="00721F88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6A63-45B8-46DA-BF46-961BCFFB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DD"/>
  </w:style>
  <w:style w:type="paragraph" w:styleId="3">
    <w:name w:val="heading 3"/>
    <w:basedOn w:val="a"/>
    <w:link w:val="30"/>
    <w:uiPriority w:val="9"/>
    <w:qFormat/>
    <w:rsid w:val="005B57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5B5780"/>
  </w:style>
  <w:style w:type="paragraph" w:styleId="a4">
    <w:name w:val="Balloon Text"/>
    <w:basedOn w:val="a"/>
    <w:link w:val="a5"/>
    <w:uiPriority w:val="99"/>
    <w:semiHidden/>
    <w:unhideWhenUsed/>
    <w:rsid w:val="005B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окунев</cp:lastModifiedBy>
  <cp:revision>2</cp:revision>
  <dcterms:created xsi:type="dcterms:W3CDTF">2016-04-22T03:20:00Z</dcterms:created>
  <dcterms:modified xsi:type="dcterms:W3CDTF">2016-04-22T03:20:00Z</dcterms:modified>
</cp:coreProperties>
</file>